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8248C3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48C3" w:rsidRPr="008248C3" w:rsidRDefault="008248C3" w:rsidP="008248C3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8248C3">
              <w:rPr>
                <w:rFonts w:ascii="Times New Roman" w:hAnsi="Times New Roman"/>
                <w:sz w:val="24"/>
                <w:szCs w:val="24"/>
                <w:highlight w:val="white"/>
              </w:rPr>
              <w:t>Динамика показателей  деятельности педагога-организатора по организации досуговой деятельности, подготовки и проведения  массовых досуговых мероприятий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48C3" w:rsidRPr="0042625D" w:rsidRDefault="008248C3" w:rsidP="008248C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248C3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48C3" w:rsidRPr="008248C3" w:rsidRDefault="008248C3" w:rsidP="008248C3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8248C3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Охват контингента обучающихся внеурочной (кружковой) деятельностью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48C3" w:rsidRPr="0042625D" w:rsidRDefault="008248C3" w:rsidP="008248C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248C3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48C3" w:rsidRPr="008248C3" w:rsidRDefault="008248C3" w:rsidP="008248C3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8248C3">
              <w:rPr>
                <w:rFonts w:ascii="Times New Roman" w:hAnsi="Times New Roman"/>
                <w:sz w:val="24"/>
                <w:szCs w:val="24"/>
                <w:highlight w:val="white"/>
              </w:rPr>
              <w:t>Динамика вовлечения обучающихся в социально-значимую деятельность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48C3" w:rsidRPr="0042625D" w:rsidRDefault="008248C3" w:rsidP="008248C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Pr="0042625D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8248C3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48C3" w:rsidRPr="008248C3" w:rsidRDefault="008248C3" w:rsidP="008248C3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8248C3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Участие обучающихся в деятельности молодежных общественных объединений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48C3" w:rsidRPr="0042625D" w:rsidRDefault="008248C3" w:rsidP="008248C3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248C3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48C3" w:rsidRPr="008248C3" w:rsidRDefault="008248C3" w:rsidP="008248C3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8248C3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Участие обучающихся в проектах и программах, реализуемых федеральными органами исполнительной власти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48C3" w:rsidRPr="0042625D" w:rsidRDefault="008248C3" w:rsidP="008248C3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248C3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48C3" w:rsidRPr="008248C3" w:rsidRDefault="008248C3" w:rsidP="008248C3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8248C3">
              <w:rPr>
                <w:rFonts w:ascii="Times New Roman" w:hAnsi="Times New Roman"/>
                <w:sz w:val="24"/>
                <w:szCs w:val="24"/>
                <w:highlight w:val="white"/>
              </w:rPr>
              <w:t>Участие обучающихся в  конкурсах, фестивалях, соревнованиях, олимпиадах и т. д.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48C3" w:rsidRPr="0042625D" w:rsidRDefault="008248C3" w:rsidP="008248C3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248C3" w:rsidRDefault="008248C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248C3" w:rsidRDefault="008248C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248C3" w:rsidRPr="0042625D" w:rsidRDefault="008248C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8248C3" w:rsidRPr="0042625D" w:rsidTr="00F779B4">
        <w:trPr>
          <w:trHeight w:val="1736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248C3" w:rsidRPr="008248C3" w:rsidRDefault="008248C3" w:rsidP="008248C3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8248C3">
              <w:rPr>
                <w:rFonts w:ascii="Times New Roman" w:hAnsi="Times New Roman"/>
                <w:sz w:val="24"/>
                <w:szCs w:val="24"/>
                <w:highlight w:val="white"/>
              </w:rPr>
              <w:t>Создание условий для развития творческого потенциала обучающихся:</w:t>
            </w:r>
          </w:p>
          <w:p w:rsidR="008248C3" w:rsidRPr="008248C3" w:rsidRDefault="008248C3" w:rsidP="008248C3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8248C3">
              <w:rPr>
                <w:rFonts w:ascii="Times New Roman" w:hAnsi="Times New Roman"/>
                <w:sz w:val="24"/>
                <w:szCs w:val="24"/>
                <w:highlight w:val="white"/>
              </w:rPr>
              <w:t>- организация проектной, научно-исследовательской деятельности обучающихся по спортивно-оздоровительному, социальному, духовно-нравственному, обще- интеллектуальному, общекультурному направлениям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248C3" w:rsidRPr="0042625D" w:rsidRDefault="008248C3" w:rsidP="008248C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248C3" w:rsidRPr="0042625D" w:rsidTr="00E7145E">
        <w:trPr>
          <w:trHeight w:val="982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248C3" w:rsidRPr="008248C3" w:rsidRDefault="008248C3" w:rsidP="008248C3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8248C3">
              <w:rPr>
                <w:rFonts w:ascii="Times New Roman" w:hAnsi="Times New Roman"/>
                <w:sz w:val="24"/>
                <w:szCs w:val="24"/>
                <w:highlight w:val="white"/>
              </w:rPr>
              <w:t>Вовлечение обучающихся в физкультурно-спортивную деятельность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248C3" w:rsidRPr="0042625D" w:rsidRDefault="008248C3" w:rsidP="008248C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248C3" w:rsidRPr="0042625D" w:rsidTr="00B416B5">
        <w:trPr>
          <w:trHeight w:val="1421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248C3" w:rsidRPr="008248C3" w:rsidRDefault="008248C3" w:rsidP="008248C3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8248C3">
              <w:rPr>
                <w:rFonts w:ascii="Times New Roman" w:hAnsi="Times New Roman"/>
                <w:sz w:val="24"/>
                <w:szCs w:val="24"/>
                <w:highlight w:val="white"/>
              </w:rPr>
              <w:t>Разработка механизмов учета индивидуальных достижений обучающихся, в том числе портфолио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248C3" w:rsidRPr="0042625D" w:rsidRDefault="008248C3" w:rsidP="008248C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Pr="0042625D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8248C3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248C3" w:rsidRPr="008248C3" w:rsidRDefault="008248C3" w:rsidP="008248C3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8248C3">
              <w:rPr>
                <w:rFonts w:ascii="Times New Roman" w:hAnsi="Times New Roman"/>
                <w:sz w:val="24"/>
                <w:szCs w:val="24"/>
                <w:highlight w:val="white"/>
              </w:rPr>
              <w:t>Транслирование  в педагогических коллективах опыта практических результатов своей профессиональной деятельности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248C3" w:rsidRPr="0042625D" w:rsidRDefault="008248C3" w:rsidP="008248C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248C3" w:rsidRPr="0042625D" w:rsidTr="00BA15F8">
        <w:trPr>
          <w:trHeight w:val="1227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48C3" w:rsidRPr="008248C3" w:rsidRDefault="008248C3" w:rsidP="008248C3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8248C3">
              <w:rPr>
                <w:rFonts w:ascii="Times New Roman" w:hAnsi="Times New Roman"/>
                <w:sz w:val="24"/>
                <w:szCs w:val="24"/>
                <w:highlight w:val="white"/>
              </w:rPr>
              <w:t>Участие в экспериментальной (инновационной) деятельности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48C3" w:rsidRPr="0042625D" w:rsidRDefault="008248C3" w:rsidP="008248C3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lastRenderedPageBreak/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C54DF2" w:rsidRPr="0042625D" w:rsidRDefault="00C54DF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B416B5" w:rsidRDefault="00B416B5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416B5" w:rsidRDefault="00B416B5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CB44DF" w:rsidRPr="00FD6086" w:rsidRDefault="00CB44DF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CB44DF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B44DF" w:rsidRPr="00FD6086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>
      <w:bookmarkStart w:id="0" w:name="_GoBack"/>
      <w:bookmarkEnd w:id="0"/>
    </w:p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7D8D"/>
    <w:rsid w:val="00070434"/>
    <w:rsid w:val="00070DC9"/>
    <w:rsid w:val="00083BFD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3422D1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17D40"/>
    <w:rsid w:val="0052565B"/>
    <w:rsid w:val="00527ECE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F149B"/>
    <w:rsid w:val="00821512"/>
    <w:rsid w:val="008220E8"/>
    <w:rsid w:val="008248C3"/>
    <w:rsid w:val="00846D59"/>
    <w:rsid w:val="008527A2"/>
    <w:rsid w:val="008744C8"/>
    <w:rsid w:val="00880DAE"/>
    <w:rsid w:val="008A5610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3746B"/>
    <w:rsid w:val="00B416B5"/>
    <w:rsid w:val="00B514B3"/>
    <w:rsid w:val="00B55FCE"/>
    <w:rsid w:val="00B812CC"/>
    <w:rsid w:val="00B936A1"/>
    <w:rsid w:val="00BA15F8"/>
    <w:rsid w:val="00BD3995"/>
    <w:rsid w:val="00BE5205"/>
    <w:rsid w:val="00BE581D"/>
    <w:rsid w:val="00BF6959"/>
    <w:rsid w:val="00C1393F"/>
    <w:rsid w:val="00C33149"/>
    <w:rsid w:val="00C510E5"/>
    <w:rsid w:val="00C54DF2"/>
    <w:rsid w:val="00C57B37"/>
    <w:rsid w:val="00C65E45"/>
    <w:rsid w:val="00C809F0"/>
    <w:rsid w:val="00CA4CD4"/>
    <w:rsid w:val="00CA6C48"/>
    <w:rsid w:val="00CB44DF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45E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779B4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76441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BBD2D-3954-4735-973C-F6F8BF93D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1049</Words>
  <Characters>5981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2023-12-01T12:50:00Z</dcterms:created>
  <dcterms:modified xsi:type="dcterms:W3CDTF">2023-12-01T12:50:00Z</dcterms:modified>
</cp:coreProperties>
</file>